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C9AD56" w14:textId="2DB6A019" w:rsidR="00235DF4" w:rsidRPr="005E37E1" w:rsidRDefault="00235DF4" w:rsidP="005E37E1">
      <w:pPr>
        <w:autoSpaceDE w:val="0"/>
        <w:autoSpaceDN w:val="0"/>
        <w:adjustRightInd w:val="0"/>
        <w:spacing w:after="0" w:line="360" w:lineRule="auto"/>
        <w:rPr>
          <w:rFonts w:ascii="Arial" w:hAnsi="Arial" w:cs="Arial"/>
          <w:b/>
          <w:bCs/>
          <w:color w:val="000000"/>
          <w:sz w:val="24"/>
          <w:szCs w:val="24"/>
        </w:rPr>
      </w:pPr>
      <w:r w:rsidRPr="005E37E1">
        <w:rPr>
          <w:rFonts w:ascii="Arial" w:hAnsi="Arial" w:cs="Arial"/>
          <w:b/>
          <w:bCs/>
          <w:color w:val="000000"/>
          <w:sz w:val="24"/>
          <w:szCs w:val="24"/>
        </w:rPr>
        <w:t xml:space="preserve">ZAŁĄCZNIK NR </w:t>
      </w:r>
      <w:r w:rsidR="00FD5E94" w:rsidRPr="005E37E1">
        <w:rPr>
          <w:rFonts w:ascii="Arial" w:hAnsi="Arial" w:cs="Arial"/>
          <w:b/>
          <w:bCs/>
          <w:color w:val="000000"/>
          <w:sz w:val="24"/>
          <w:szCs w:val="24"/>
        </w:rPr>
        <w:t>4</w:t>
      </w:r>
      <w:r w:rsidRPr="005E37E1">
        <w:rPr>
          <w:rFonts w:ascii="Arial" w:hAnsi="Arial" w:cs="Arial"/>
          <w:b/>
          <w:bCs/>
          <w:color w:val="000000"/>
          <w:sz w:val="24"/>
          <w:szCs w:val="24"/>
        </w:rPr>
        <w:t xml:space="preserve"> do SWZ</w:t>
      </w:r>
    </w:p>
    <w:p w14:paraId="3A0B738A" w14:textId="77777777" w:rsidR="00235DF4" w:rsidRPr="005E37E1" w:rsidRDefault="00235DF4" w:rsidP="005E37E1">
      <w:pPr>
        <w:autoSpaceDE w:val="0"/>
        <w:autoSpaceDN w:val="0"/>
        <w:adjustRightInd w:val="0"/>
        <w:spacing w:after="0" w:line="360" w:lineRule="auto"/>
        <w:rPr>
          <w:rFonts w:ascii="Arial" w:hAnsi="Arial" w:cs="Arial"/>
          <w:b/>
          <w:bCs/>
          <w:color w:val="000000"/>
          <w:sz w:val="24"/>
          <w:szCs w:val="24"/>
        </w:rPr>
      </w:pPr>
    </w:p>
    <w:p w14:paraId="645C50EB" w14:textId="77777777" w:rsidR="00235DF4" w:rsidRPr="005E37E1" w:rsidRDefault="00235DF4" w:rsidP="005E37E1">
      <w:pPr>
        <w:autoSpaceDE w:val="0"/>
        <w:autoSpaceDN w:val="0"/>
        <w:adjustRightInd w:val="0"/>
        <w:spacing w:after="0" w:line="360" w:lineRule="auto"/>
        <w:rPr>
          <w:rFonts w:ascii="Arial" w:hAnsi="Arial" w:cs="Arial"/>
          <w:b/>
          <w:bCs/>
          <w:color w:val="000000"/>
          <w:sz w:val="24"/>
          <w:szCs w:val="24"/>
        </w:rPr>
      </w:pPr>
    </w:p>
    <w:p w14:paraId="448A2489" w14:textId="0E6C5441" w:rsidR="00235DF4" w:rsidRPr="005E37E1" w:rsidRDefault="00235DF4" w:rsidP="005E37E1">
      <w:pPr>
        <w:autoSpaceDE w:val="0"/>
        <w:autoSpaceDN w:val="0"/>
        <w:adjustRightInd w:val="0"/>
        <w:spacing w:after="0" w:line="360" w:lineRule="auto"/>
        <w:rPr>
          <w:rFonts w:ascii="Arial" w:hAnsi="Arial" w:cs="Arial"/>
          <w:b/>
          <w:bCs/>
          <w:color w:val="000000"/>
          <w:sz w:val="24"/>
          <w:szCs w:val="24"/>
        </w:rPr>
      </w:pPr>
      <w:r w:rsidRPr="005E37E1">
        <w:rPr>
          <w:rFonts w:ascii="Arial" w:hAnsi="Arial" w:cs="Arial"/>
          <w:b/>
          <w:bCs/>
          <w:color w:val="000000"/>
          <w:sz w:val="24"/>
          <w:szCs w:val="24"/>
        </w:rPr>
        <w:t>ZOBOWIĄZANIE  DO ODDANIA DO DYSPOZYCJI WYKONAWCY NIEZBĘDNYCH ZASOBÓW NA POTRZEBY REALIZACJI ZAMÓWIENIA</w:t>
      </w:r>
    </w:p>
    <w:p w14:paraId="02A873BD" w14:textId="027139CF" w:rsidR="00235DF4" w:rsidRPr="005E37E1" w:rsidRDefault="00235DF4" w:rsidP="005E37E1">
      <w:pPr>
        <w:autoSpaceDE w:val="0"/>
        <w:autoSpaceDN w:val="0"/>
        <w:adjustRightInd w:val="0"/>
        <w:spacing w:after="0" w:line="360" w:lineRule="auto"/>
        <w:rPr>
          <w:rFonts w:ascii="Arial" w:hAnsi="Arial" w:cs="Arial"/>
          <w:color w:val="000000"/>
          <w:sz w:val="24"/>
          <w:szCs w:val="24"/>
        </w:rPr>
      </w:pPr>
      <w:r w:rsidRPr="005E37E1">
        <w:rPr>
          <w:rFonts w:ascii="Arial" w:hAnsi="Arial" w:cs="Arial"/>
          <w:color w:val="000000"/>
          <w:sz w:val="24"/>
          <w:szCs w:val="24"/>
        </w:rPr>
        <w:t xml:space="preserve">składane na podstawie art. 118 ust. 3 ustawy z dnia 11września 2019 r. </w:t>
      </w:r>
      <w:r w:rsidRPr="005E37E1">
        <w:rPr>
          <w:rFonts w:ascii="Arial" w:hAnsi="Arial" w:cs="Arial"/>
          <w:i/>
          <w:iCs/>
          <w:color w:val="000000"/>
          <w:sz w:val="24"/>
          <w:szCs w:val="24"/>
        </w:rPr>
        <w:t xml:space="preserve">Prawo zamówień publicznych </w:t>
      </w:r>
      <w:r w:rsidRPr="005E37E1">
        <w:rPr>
          <w:rFonts w:ascii="Arial" w:hAnsi="Arial" w:cs="Arial"/>
          <w:color w:val="000000"/>
          <w:sz w:val="24"/>
          <w:szCs w:val="24"/>
        </w:rPr>
        <w:t>(Dz. U. z 20</w:t>
      </w:r>
      <w:r w:rsidR="007C0B0D" w:rsidRPr="005E37E1">
        <w:rPr>
          <w:rFonts w:ascii="Arial" w:hAnsi="Arial" w:cs="Arial"/>
          <w:color w:val="000000"/>
          <w:sz w:val="24"/>
          <w:szCs w:val="24"/>
        </w:rPr>
        <w:t>2</w:t>
      </w:r>
      <w:r w:rsidR="00C45CB3" w:rsidRPr="005E37E1">
        <w:rPr>
          <w:rFonts w:ascii="Arial" w:hAnsi="Arial" w:cs="Arial"/>
          <w:color w:val="000000"/>
          <w:sz w:val="24"/>
          <w:szCs w:val="24"/>
        </w:rPr>
        <w:t>3</w:t>
      </w:r>
      <w:r w:rsidRPr="005E37E1">
        <w:rPr>
          <w:rFonts w:ascii="Arial" w:hAnsi="Arial" w:cs="Arial"/>
          <w:color w:val="000000"/>
          <w:sz w:val="24"/>
          <w:szCs w:val="24"/>
        </w:rPr>
        <w:t xml:space="preserve"> r., poz. </w:t>
      </w:r>
      <w:r w:rsidR="007C0B0D" w:rsidRPr="005E37E1">
        <w:rPr>
          <w:rFonts w:ascii="Arial" w:hAnsi="Arial" w:cs="Arial"/>
          <w:color w:val="000000"/>
          <w:sz w:val="24"/>
          <w:szCs w:val="24"/>
        </w:rPr>
        <w:t>1</w:t>
      </w:r>
      <w:r w:rsidR="00C45CB3" w:rsidRPr="005E37E1">
        <w:rPr>
          <w:rFonts w:ascii="Arial" w:hAnsi="Arial" w:cs="Arial"/>
          <w:color w:val="000000"/>
          <w:sz w:val="24"/>
          <w:szCs w:val="24"/>
        </w:rPr>
        <w:t>605</w:t>
      </w:r>
      <w:r w:rsidRPr="005E37E1">
        <w:rPr>
          <w:rFonts w:ascii="Arial" w:hAnsi="Arial" w:cs="Arial"/>
          <w:color w:val="000000"/>
          <w:sz w:val="24"/>
          <w:szCs w:val="24"/>
        </w:rPr>
        <w:t xml:space="preserve"> z </w:t>
      </w:r>
      <w:proofErr w:type="spellStart"/>
      <w:r w:rsidRPr="005E37E1">
        <w:rPr>
          <w:rFonts w:ascii="Arial" w:hAnsi="Arial" w:cs="Arial"/>
          <w:color w:val="000000"/>
          <w:sz w:val="24"/>
          <w:szCs w:val="24"/>
        </w:rPr>
        <w:t>późn</w:t>
      </w:r>
      <w:proofErr w:type="spellEnd"/>
      <w:r w:rsidRPr="005E37E1">
        <w:rPr>
          <w:rFonts w:ascii="Arial" w:hAnsi="Arial" w:cs="Arial"/>
          <w:color w:val="000000"/>
          <w:sz w:val="24"/>
          <w:szCs w:val="24"/>
        </w:rPr>
        <w:t>. zm.)</w:t>
      </w:r>
    </w:p>
    <w:p w14:paraId="136CD694" w14:textId="77777777" w:rsidR="00235DF4" w:rsidRPr="005E37E1" w:rsidRDefault="00235DF4" w:rsidP="005E37E1">
      <w:pPr>
        <w:autoSpaceDE w:val="0"/>
        <w:autoSpaceDN w:val="0"/>
        <w:adjustRightInd w:val="0"/>
        <w:spacing w:after="0" w:line="360" w:lineRule="auto"/>
        <w:rPr>
          <w:rFonts w:ascii="Arial" w:hAnsi="Arial" w:cs="Arial"/>
          <w:color w:val="000000"/>
          <w:sz w:val="24"/>
          <w:szCs w:val="24"/>
        </w:rPr>
      </w:pPr>
    </w:p>
    <w:p w14:paraId="7BB38D11" w14:textId="77777777" w:rsidR="00A14460" w:rsidRPr="005E37E1" w:rsidRDefault="00A14460" w:rsidP="005E37E1">
      <w:pPr>
        <w:suppressAutoHyphens/>
        <w:spacing w:after="0" w:line="360" w:lineRule="auto"/>
        <w:rPr>
          <w:rFonts w:ascii="Arial" w:eastAsia="Calibri" w:hAnsi="Arial" w:cs="Arial"/>
          <w:b/>
          <w:sz w:val="24"/>
          <w:szCs w:val="24"/>
          <w:lang w:eastAsia="ar-SA"/>
        </w:rPr>
      </w:pPr>
      <w:r w:rsidRPr="005E37E1">
        <w:rPr>
          <w:rFonts w:ascii="Arial" w:eastAsia="Calibri" w:hAnsi="Arial" w:cs="Arial"/>
          <w:b/>
          <w:sz w:val="24"/>
          <w:szCs w:val="24"/>
          <w:lang w:eastAsia="ar-SA"/>
        </w:rPr>
        <w:t xml:space="preserve">Zobowiązanie podmiotu udostępniającego zasoby </w:t>
      </w:r>
      <w:r w:rsidRPr="005E37E1">
        <w:rPr>
          <w:rFonts w:ascii="Arial" w:eastAsia="Calibri" w:hAnsi="Arial" w:cs="Arial"/>
          <w:sz w:val="24"/>
          <w:szCs w:val="24"/>
          <w:lang w:eastAsia="ar-SA"/>
        </w:rPr>
        <w:t>(wzór)</w:t>
      </w:r>
    </w:p>
    <w:p w14:paraId="3237AFBA" w14:textId="41D127AD"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 xml:space="preserve">w rozumieniu art. 118 ust. 3 ustawy </w:t>
      </w:r>
      <w:proofErr w:type="spellStart"/>
      <w:r w:rsidRPr="005E37E1">
        <w:rPr>
          <w:rFonts w:ascii="Arial" w:eastAsia="Calibri" w:hAnsi="Arial" w:cs="Arial"/>
          <w:sz w:val="24"/>
          <w:szCs w:val="24"/>
          <w:lang w:eastAsia="ar-SA"/>
        </w:rPr>
        <w:t>Pzp</w:t>
      </w:r>
      <w:proofErr w:type="spellEnd"/>
      <w:r w:rsidRPr="005E37E1">
        <w:rPr>
          <w:rFonts w:ascii="Arial" w:eastAsia="Calibri" w:hAnsi="Arial" w:cs="Arial"/>
          <w:sz w:val="24"/>
          <w:szCs w:val="24"/>
          <w:lang w:eastAsia="ar-SA"/>
        </w:rPr>
        <w:t>, do oddania wykonawcy do dyspozycji niezbędnych zasobów na potrzeby realizacji zamówienia, potwierdzające, że wykonawca realizując zamówienie, będzie dysponował niezbędnymi zasobami tego podmiotu, składane w postępowaniu o udzielenie zamówienia publicznego p.n.:</w:t>
      </w:r>
    </w:p>
    <w:p w14:paraId="346DB304" w14:textId="77777777" w:rsidR="001B77B0" w:rsidRPr="001B77B0" w:rsidRDefault="001B77B0" w:rsidP="001B77B0">
      <w:pPr>
        <w:spacing w:after="0" w:line="360" w:lineRule="auto"/>
        <w:jc w:val="center"/>
        <w:rPr>
          <w:rFonts w:ascii="Arial" w:hAnsi="Arial" w:cs="Arial"/>
          <w:b/>
          <w:bCs/>
          <w:sz w:val="24"/>
          <w:szCs w:val="24"/>
        </w:rPr>
      </w:pPr>
      <w:r w:rsidRPr="001B77B0">
        <w:rPr>
          <w:rFonts w:ascii="Arial" w:hAnsi="Arial" w:cs="Arial"/>
          <w:b/>
          <w:bCs/>
          <w:sz w:val="24"/>
          <w:szCs w:val="24"/>
        </w:rPr>
        <w:t xml:space="preserve">Utworzenie Branżowego Centrum Umiejętności w </w:t>
      </w:r>
      <w:proofErr w:type="spellStart"/>
      <w:r w:rsidRPr="001B77B0">
        <w:rPr>
          <w:rFonts w:ascii="Arial" w:hAnsi="Arial" w:cs="Arial"/>
          <w:b/>
          <w:bCs/>
          <w:sz w:val="24"/>
          <w:szCs w:val="24"/>
        </w:rPr>
        <w:t>CKZiU</w:t>
      </w:r>
      <w:proofErr w:type="spellEnd"/>
      <w:r w:rsidRPr="001B77B0">
        <w:rPr>
          <w:rFonts w:ascii="Arial" w:hAnsi="Arial" w:cs="Arial"/>
          <w:b/>
          <w:bCs/>
          <w:sz w:val="24"/>
          <w:szCs w:val="24"/>
        </w:rPr>
        <w:t xml:space="preserve">  „Elektryk” w Nowej Soli</w:t>
      </w:r>
    </w:p>
    <w:p w14:paraId="6F796922" w14:textId="77777777" w:rsidR="001B77B0" w:rsidRPr="001B77B0" w:rsidRDefault="001B77B0" w:rsidP="001B77B0">
      <w:pPr>
        <w:autoSpaceDE w:val="0"/>
        <w:autoSpaceDN w:val="0"/>
        <w:adjustRightInd w:val="0"/>
        <w:spacing w:after="0" w:line="360" w:lineRule="auto"/>
        <w:jc w:val="center"/>
        <w:rPr>
          <w:rFonts w:ascii="Arial" w:hAnsi="Arial" w:cs="Arial"/>
          <w:b/>
          <w:bCs/>
          <w:color w:val="000000"/>
          <w:sz w:val="24"/>
          <w:szCs w:val="24"/>
        </w:rPr>
      </w:pPr>
      <w:r w:rsidRPr="001B77B0">
        <w:rPr>
          <w:rFonts w:ascii="Arial" w:hAnsi="Arial" w:cs="Arial"/>
          <w:b/>
          <w:bCs/>
          <w:color w:val="000000"/>
          <w:sz w:val="24"/>
          <w:szCs w:val="24"/>
        </w:rPr>
        <w:t xml:space="preserve">Zadanie </w:t>
      </w:r>
      <w:proofErr w:type="spellStart"/>
      <w:r w:rsidRPr="001B77B0">
        <w:rPr>
          <w:rFonts w:ascii="Arial" w:hAnsi="Arial" w:cs="Arial"/>
          <w:b/>
          <w:bCs/>
          <w:color w:val="000000"/>
          <w:sz w:val="24"/>
          <w:szCs w:val="24"/>
        </w:rPr>
        <w:t>pn</w:t>
      </w:r>
      <w:proofErr w:type="spellEnd"/>
      <w:r w:rsidRPr="001B77B0">
        <w:rPr>
          <w:rFonts w:ascii="Arial" w:hAnsi="Arial" w:cs="Arial"/>
          <w:b/>
          <w:bCs/>
          <w:color w:val="000000"/>
          <w:sz w:val="24"/>
          <w:szCs w:val="24"/>
        </w:rPr>
        <w:t>:  Zagospodarowanie terenu przyległego do budynku szkoły ul. Kościuszki 28 w Nowej Soli wraz z przejściem łączącym budynki szkoły przy ul. Piłsudskiego i ul. Kościuszki</w:t>
      </w:r>
    </w:p>
    <w:p w14:paraId="4FD6B531" w14:textId="1D8AC062" w:rsidR="00A14460" w:rsidRPr="005E37E1" w:rsidRDefault="00A14460" w:rsidP="005E37E1">
      <w:pPr>
        <w:tabs>
          <w:tab w:val="left" w:pos="2977"/>
        </w:tabs>
        <w:suppressAutoHyphens/>
        <w:spacing w:after="0" w:line="360" w:lineRule="auto"/>
        <w:ind w:left="567"/>
        <w:rPr>
          <w:rFonts w:ascii="Arial" w:eastAsia="Calibri" w:hAnsi="Arial"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366"/>
      </w:tblGrid>
      <w:tr w:rsidR="00A14460" w:rsidRPr="005E37E1" w14:paraId="4CAC694D" w14:textId="77777777" w:rsidTr="00DF04EF">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1E85F" w14:textId="77777777" w:rsidR="00A14460" w:rsidRPr="005E37E1" w:rsidRDefault="00A14460" w:rsidP="005E37E1">
            <w:pPr>
              <w:suppressAutoHyphens/>
              <w:spacing w:after="0" w:line="360" w:lineRule="auto"/>
              <w:rPr>
                <w:rFonts w:ascii="Arial" w:eastAsia="Calibri" w:hAnsi="Arial" w:cs="Arial"/>
                <w:b/>
                <w:sz w:val="24"/>
                <w:szCs w:val="24"/>
                <w:lang w:eastAsia="ar-SA"/>
              </w:rPr>
            </w:pPr>
          </w:p>
          <w:p w14:paraId="2D6C80F8" w14:textId="77777777" w:rsidR="00A14460" w:rsidRPr="005E37E1" w:rsidRDefault="00A14460" w:rsidP="005E37E1">
            <w:pPr>
              <w:suppressAutoHyphens/>
              <w:spacing w:after="0" w:line="360" w:lineRule="auto"/>
              <w:rPr>
                <w:rFonts w:ascii="Arial" w:eastAsia="Calibri" w:hAnsi="Arial" w:cs="Arial"/>
                <w:b/>
                <w:sz w:val="24"/>
                <w:szCs w:val="24"/>
                <w:lang w:eastAsia="ar-SA"/>
              </w:rPr>
            </w:pPr>
            <w:r w:rsidRPr="005E37E1">
              <w:rPr>
                <w:rFonts w:ascii="Arial" w:eastAsia="Calibri" w:hAnsi="Arial" w:cs="Arial"/>
                <w:b/>
                <w:sz w:val="24"/>
                <w:szCs w:val="24"/>
                <w:lang w:eastAsia="ar-SA"/>
              </w:rPr>
              <w:t>Wykonawca</w:t>
            </w:r>
          </w:p>
          <w:p w14:paraId="369C78B2" w14:textId="77777777" w:rsidR="00A14460" w:rsidRPr="005E37E1" w:rsidRDefault="00A14460" w:rsidP="005E37E1">
            <w:pPr>
              <w:suppressAutoHyphens/>
              <w:spacing w:after="0" w:line="360" w:lineRule="auto"/>
              <w:rPr>
                <w:rFonts w:ascii="Arial" w:eastAsia="Times New Roman" w:hAnsi="Arial" w:cs="Arial"/>
                <w:sz w:val="24"/>
                <w:szCs w:val="24"/>
                <w:lang w:eastAsia="ar-SA"/>
              </w:rPr>
            </w:pPr>
            <w:r w:rsidRPr="005E37E1">
              <w:rPr>
                <w:rFonts w:ascii="Arial" w:eastAsia="Times New Roman" w:hAnsi="Arial" w:cs="Arial"/>
                <w:sz w:val="24"/>
                <w:szCs w:val="24"/>
                <w:lang w:eastAsia="ar-SA"/>
              </w:rPr>
              <w:t>(nazwa, dane teleadresowe)</w:t>
            </w:r>
          </w:p>
          <w:p w14:paraId="2BCF0CE6" w14:textId="77777777" w:rsidR="00A14460" w:rsidRPr="005E37E1" w:rsidRDefault="00A14460" w:rsidP="005E37E1">
            <w:pPr>
              <w:suppressAutoHyphens/>
              <w:spacing w:after="0" w:line="360" w:lineRule="auto"/>
              <w:rPr>
                <w:rFonts w:ascii="Arial" w:eastAsia="Times New Roman" w:hAnsi="Arial" w:cs="Arial"/>
                <w:b/>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412E8AED" w14:textId="77777777" w:rsidR="00A14460" w:rsidRPr="005E37E1" w:rsidRDefault="00A14460" w:rsidP="005E37E1">
            <w:pPr>
              <w:suppressAutoHyphens/>
              <w:spacing w:after="0" w:line="360" w:lineRule="auto"/>
              <w:rPr>
                <w:rFonts w:ascii="Arial" w:eastAsia="Calibri" w:hAnsi="Arial" w:cs="Arial"/>
                <w:b/>
                <w:sz w:val="24"/>
                <w:szCs w:val="24"/>
                <w:lang w:eastAsia="ar-SA"/>
              </w:rPr>
            </w:pPr>
          </w:p>
          <w:p w14:paraId="319488DB" w14:textId="77777777" w:rsidR="00A14460" w:rsidRPr="005E37E1" w:rsidRDefault="00A14460" w:rsidP="005E37E1">
            <w:pPr>
              <w:suppressAutoHyphens/>
              <w:spacing w:after="0" w:line="360" w:lineRule="auto"/>
              <w:rPr>
                <w:rFonts w:ascii="Arial" w:eastAsia="Times New Roman" w:hAnsi="Arial" w:cs="Arial"/>
                <w:b/>
                <w:sz w:val="24"/>
                <w:szCs w:val="24"/>
                <w:lang w:eastAsia="ar-SA"/>
              </w:rPr>
            </w:pPr>
            <w:r w:rsidRPr="005E37E1">
              <w:rPr>
                <w:rFonts w:ascii="Arial" w:eastAsia="Calibri" w:hAnsi="Arial" w:cs="Arial"/>
                <w:b/>
                <w:sz w:val="24"/>
                <w:szCs w:val="24"/>
                <w:lang w:eastAsia="ar-SA"/>
              </w:rPr>
              <w:t>Dane podmiotu udostępniającego zasoby</w:t>
            </w:r>
          </w:p>
          <w:p w14:paraId="2A52FC79" w14:textId="77777777"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(nazwa, dane teleadresowe)</w:t>
            </w:r>
          </w:p>
        </w:tc>
      </w:tr>
      <w:tr w:rsidR="00A14460" w:rsidRPr="005E37E1" w14:paraId="46008C4E" w14:textId="77777777" w:rsidTr="0041298A">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0D50836C" w14:textId="77777777" w:rsidR="00A14460" w:rsidRPr="005E37E1" w:rsidRDefault="00A14460" w:rsidP="005E37E1">
            <w:pPr>
              <w:suppressAutoHyphens/>
              <w:spacing w:after="0" w:line="360" w:lineRule="auto"/>
              <w:rPr>
                <w:rFonts w:ascii="Arial" w:eastAsia="Times New Roman" w:hAnsi="Arial" w:cs="Arial"/>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tcPr>
          <w:p w14:paraId="64CE6E8B" w14:textId="77777777" w:rsidR="00A14460" w:rsidRPr="005E37E1" w:rsidRDefault="00A14460" w:rsidP="005E37E1">
            <w:pPr>
              <w:suppressAutoHyphens/>
              <w:spacing w:after="0" w:line="360" w:lineRule="auto"/>
              <w:rPr>
                <w:rFonts w:ascii="Arial" w:eastAsia="Times New Roman" w:hAnsi="Arial" w:cs="Arial"/>
                <w:sz w:val="24"/>
                <w:szCs w:val="24"/>
                <w:lang w:eastAsia="ar-SA"/>
              </w:rPr>
            </w:pPr>
          </w:p>
          <w:p w14:paraId="5E73C00F" w14:textId="77777777" w:rsidR="00A14460" w:rsidRPr="005E37E1" w:rsidRDefault="00A14460" w:rsidP="005E37E1">
            <w:pPr>
              <w:suppressAutoHyphens/>
              <w:spacing w:after="0" w:line="360" w:lineRule="auto"/>
              <w:rPr>
                <w:rFonts w:ascii="Arial" w:eastAsia="Times New Roman" w:hAnsi="Arial" w:cs="Arial"/>
                <w:sz w:val="24"/>
                <w:szCs w:val="24"/>
                <w:lang w:eastAsia="ar-SA"/>
              </w:rPr>
            </w:pPr>
          </w:p>
          <w:p w14:paraId="199BD911" w14:textId="77777777" w:rsidR="00A14460" w:rsidRPr="005E37E1" w:rsidRDefault="00A14460" w:rsidP="005E37E1">
            <w:pPr>
              <w:suppressAutoHyphens/>
              <w:spacing w:after="0" w:line="360" w:lineRule="auto"/>
              <w:rPr>
                <w:rFonts w:ascii="Arial" w:eastAsia="Times New Roman" w:hAnsi="Arial" w:cs="Arial"/>
                <w:sz w:val="24"/>
                <w:szCs w:val="24"/>
                <w:lang w:eastAsia="ar-SA"/>
              </w:rPr>
            </w:pPr>
          </w:p>
          <w:p w14:paraId="0AE31DF2" w14:textId="77777777" w:rsidR="00A14460" w:rsidRPr="005E37E1" w:rsidRDefault="00A14460" w:rsidP="005E37E1">
            <w:pPr>
              <w:suppressAutoHyphens/>
              <w:spacing w:after="0" w:line="360" w:lineRule="auto"/>
              <w:rPr>
                <w:rFonts w:ascii="Arial" w:eastAsia="Times New Roman" w:hAnsi="Arial" w:cs="Arial"/>
                <w:sz w:val="24"/>
                <w:szCs w:val="24"/>
                <w:lang w:eastAsia="ar-SA"/>
              </w:rPr>
            </w:pPr>
          </w:p>
        </w:tc>
      </w:tr>
    </w:tbl>
    <w:p w14:paraId="1E135971" w14:textId="77777777" w:rsidR="00A14460" w:rsidRPr="005E37E1" w:rsidRDefault="00A14460" w:rsidP="005E37E1">
      <w:pPr>
        <w:tabs>
          <w:tab w:val="center" w:pos="4962"/>
          <w:tab w:val="left" w:pos="7501"/>
        </w:tabs>
        <w:suppressAutoHyphens/>
        <w:spacing w:after="0" w:line="360" w:lineRule="auto"/>
        <w:rPr>
          <w:rFonts w:ascii="Arial" w:eastAsia="Calibri" w:hAnsi="Arial" w:cs="Arial"/>
          <w:b/>
          <w:sz w:val="24"/>
          <w:szCs w:val="24"/>
          <w:highlight w:val="yellow"/>
          <w:lang w:eastAsia="ar-SA"/>
        </w:rPr>
      </w:pPr>
    </w:p>
    <w:p w14:paraId="675AF401" w14:textId="77777777" w:rsidR="00A14460" w:rsidRPr="005E37E1" w:rsidRDefault="00A14460" w:rsidP="005E37E1">
      <w:pPr>
        <w:tabs>
          <w:tab w:val="center" w:pos="5232"/>
          <w:tab w:val="left" w:pos="7501"/>
        </w:tabs>
        <w:suppressAutoHyphens/>
        <w:spacing w:after="0" w:line="360" w:lineRule="auto"/>
        <w:rPr>
          <w:rFonts w:ascii="Arial" w:eastAsia="Calibri" w:hAnsi="Arial" w:cs="Arial"/>
          <w:b/>
          <w:sz w:val="24"/>
          <w:szCs w:val="24"/>
          <w:lang w:eastAsia="ar-SA"/>
        </w:rPr>
      </w:pPr>
      <w:r w:rsidRPr="005E37E1">
        <w:rPr>
          <w:rFonts w:ascii="Arial" w:eastAsia="Calibri" w:hAnsi="Arial" w:cs="Arial"/>
          <w:b/>
          <w:sz w:val="24"/>
          <w:szCs w:val="24"/>
          <w:lang w:eastAsia="ar-SA"/>
        </w:rPr>
        <w:t>Oświadczenie</w:t>
      </w:r>
    </w:p>
    <w:p w14:paraId="3DFE5CD3" w14:textId="77777777" w:rsid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 xml:space="preserve">Działając w imieniu …………………………………………………………………………………., zobowiązuję </w:t>
      </w:r>
    </w:p>
    <w:p w14:paraId="2D55177C" w14:textId="77777777" w:rsidR="005E37E1" w:rsidRDefault="005E37E1" w:rsidP="005E37E1">
      <w:pPr>
        <w:suppressAutoHyphens/>
        <w:spacing w:after="0" w:line="360" w:lineRule="auto"/>
        <w:rPr>
          <w:rFonts w:ascii="Arial" w:eastAsia="Calibri" w:hAnsi="Arial" w:cs="Arial"/>
          <w:sz w:val="24"/>
          <w:szCs w:val="24"/>
          <w:lang w:eastAsia="ar-SA"/>
        </w:rPr>
      </w:pPr>
    </w:p>
    <w:p w14:paraId="35FE73DD" w14:textId="623BDB33" w:rsidR="00F601A0" w:rsidRPr="005E37E1" w:rsidRDefault="00A14460" w:rsidP="005E37E1">
      <w:pPr>
        <w:suppressAutoHyphens/>
        <w:spacing w:after="0" w:line="360" w:lineRule="auto"/>
        <w:rPr>
          <w:rFonts w:ascii="Arial" w:eastAsia="Calibri" w:hAnsi="Arial" w:cs="Arial"/>
          <w:bCs/>
          <w:sz w:val="24"/>
          <w:szCs w:val="24"/>
          <w:lang w:eastAsia="ar-SA"/>
        </w:rPr>
      </w:pPr>
      <w:r w:rsidRPr="005E37E1">
        <w:rPr>
          <w:rFonts w:ascii="Arial" w:eastAsia="Calibri" w:hAnsi="Arial" w:cs="Arial"/>
          <w:sz w:val="24"/>
          <w:szCs w:val="24"/>
          <w:lang w:eastAsia="ar-SA"/>
        </w:rPr>
        <w:t xml:space="preserve">(my) się oddać do dyspozycji wykonawcy ……………………………………………………………………………………………………………………………… ubiegającemu się o niniejsze zamówienie w postępowaniu prowadzonym przez Powiat Nowosolski , wymienione poniżej zasoby niezbędne </w:t>
      </w:r>
      <w:r w:rsidRPr="005E37E1">
        <w:rPr>
          <w:rFonts w:ascii="Arial" w:eastAsia="Calibri" w:hAnsi="Arial" w:cs="Arial"/>
          <w:bCs/>
          <w:sz w:val="24"/>
          <w:szCs w:val="24"/>
          <w:lang w:eastAsia="ar-SA"/>
        </w:rPr>
        <w:t xml:space="preserve">na potrzeby jego realizacji. </w:t>
      </w:r>
    </w:p>
    <w:p w14:paraId="274FADCC" w14:textId="45DC7843"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bCs/>
          <w:sz w:val="24"/>
          <w:szCs w:val="24"/>
          <w:lang w:eastAsia="ar-SA"/>
        </w:rPr>
        <w:t>W celu potwierdzenia, że zagwarantowany zostanie rzeczywisty dostęp do tych zasobów 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A14460" w:rsidRPr="005E37E1" w14:paraId="40082A92" w14:textId="77777777" w:rsidTr="00DF04EF">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CB2002" w14:textId="77777777" w:rsidR="00A14460" w:rsidRPr="005E37E1" w:rsidRDefault="00A14460" w:rsidP="00DF04EF">
            <w:pPr>
              <w:suppressAutoHyphens/>
              <w:spacing w:after="0" w:line="360" w:lineRule="auto"/>
              <w:ind w:left="-157" w:hanging="142"/>
              <w:rPr>
                <w:rFonts w:ascii="Arial" w:eastAsia="Times New Roman" w:hAnsi="Arial" w:cs="Arial"/>
                <w:sz w:val="24"/>
                <w:szCs w:val="24"/>
                <w:lang w:eastAsia="ar-SA"/>
              </w:rPr>
            </w:pPr>
            <w:r w:rsidRPr="005E37E1">
              <w:rPr>
                <w:rFonts w:ascii="Arial" w:eastAsia="Calibri" w:hAnsi="Arial" w:cs="Arial"/>
                <w:sz w:val="24"/>
                <w:szCs w:val="24"/>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97CFB5" w14:textId="77777777" w:rsidR="00A14460" w:rsidRPr="005E37E1" w:rsidRDefault="00A14460" w:rsidP="005E37E1">
            <w:pPr>
              <w:tabs>
                <w:tab w:val="left" w:pos="2371"/>
              </w:tabs>
              <w:suppressAutoHyphens/>
              <w:spacing w:after="0" w:line="360" w:lineRule="auto"/>
              <w:ind w:left="122" w:hanging="142"/>
              <w:rPr>
                <w:rFonts w:ascii="Arial" w:eastAsia="Times New Roman" w:hAnsi="Arial" w:cs="Arial"/>
                <w:b/>
                <w:sz w:val="24"/>
                <w:szCs w:val="24"/>
                <w:lang w:eastAsia="ar-SA"/>
              </w:rPr>
            </w:pPr>
            <w:r w:rsidRPr="005E37E1">
              <w:rPr>
                <w:rFonts w:ascii="Arial" w:eastAsia="Calibri" w:hAnsi="Arial" w:cs="Arial"/>
                <w:b/>
                <w:sz w:val="24"/>
                <w:szCs w:val="24"/>
                <w:lang w:eastAsia="ar-SA"/>
              </w:rPr>
              <w:t>Określenie zasobu oraz sposobu i okresu jego udostępnienia i wykorzystania:</w:t>
            </w:r>
          </w:p>
        </w:tc>
      </w:tr>
      <w:tr w:rsidR="00A14460" w:rsidRPr="005E37E1" w14:paraId="60A2AA6B" w14:textId="77777777" w:rsidTr="00DF04EF">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F863" w14:textId="77777777" w:rsidR="00A14460" w:rsidRPr="005E37E1" w:rsidRDefault="00A14460" w:rsidP="005E37E1">
            <w:pPr>
              <w:suppressAutoHyphens/>
              <w:spacing w:after="0" w:line="360" w:lineRule="auto"/>
              <w:ind w:left="-143" w:right="-304" w:hanging="143"/>
              <w:rPr>
                <w:rFonts w:ascii="Arial" w:eastAsia="Times New Roman" w:hAnsi="Arial" w:cs="Arial"/>
                <w:b/>
                <w:sz w:val="24"/>
                <w:szCs w:val="24"/>
                <w:lang w:eastAsia="ar-SA"/>
              </w:rPr>
            </w:pPr>
            <w:r w:rsidRPr="005E37E1">
              <w:rPr>
                <w:rFonts w:ascii="Arial" w:eastAsia="Calibri" w:hAnsi="Arial" w:cs="Arial"/>
                <w:b/>
                <w:sz w:val="24"/>
                <w:szCs w:val="24"/>
                <w:lang w:eastAsia="ar-SA"/>
              </w:rPr>
              <w:t>1</w:t>
            </w:r>
          </w:p>
        </w:tc>
        <w:tc>
          <w:tcPr>
            <w:tcW w:w="8977" w:type="dxa"/>
            <w:tcBorders>
              <w:top w:val="single" w:sz="4" w:space="0" w:color="auto"/>
              <w:left w:val="single" w:sz="4" w:space="0" w:color="auto"/>
              <w:bottom w:val="single" w:sz="4" w:space="0" w:color="auto"/>
              <w:right w:val="single" w:sz="4" w:space="0" w:color="auto"/>
            </w:tcBorders>
            <w:shd w:val="clear" w:color="auto" w:fill="auto"/>
          </w:tcPr>
          <w:p w14:paraId="41269D2C" w14:textId="77777777" w:rsidR="00A14460" w:rsidRPr="005E37E1" w:rsidRDefault="00A14460" w:rsidP="005E37E1">
            <w:pPr>
              <w:suppressAutoHyphens/>
              <w:spacing w:after="0" w:line="360" w:lineRule="auto"/>
              <w:ind w:left="-142" w:right="-306" w:firstLine="79"/>
              <w:rPr>
                <w:rFonts w:ascii="Arial" w:eastAsia="Times New Roman" w:hAnsi="Arial" w:cs="Arial"/>
                <w:sz w:val="24"/>
                <w:szCs w:val="24"/>
                <w:lang w:eastAsia="ar-SA"/>
              </w:rPr>
            </w:pPr>
            <w:r w:rsidRPr="005E37E1">
              <w:rPr>
                <w:rFonts w:ascii="Arial" w:eastAsia="Calibri" w:hAnsi="Arial" w:cs="Arial"/>
                <w:sz w:val="24"/>
                <w:szCs w:val="24"/>
                <w:lang w:eastAsia="ar-SA"/>
              </w:rPr>
              <w:t xml:space="preserve">Zakres udostępnianych wykonawcy zasobów: </w:t>
            </w:r>
          </w:p>
          <w:p w14:paraId="01686519" w14:textId="61D782A5" w:rsidR="00A14460" w:rsidRPr="005E37E1" w:rsidRDefault="00A14460" w:rsidP="005E37E1">
            <w:pPr>
              <w:suppressAutoHyphens/>
              <w:spacing w:after="0" w:line="360" w:lineRule="auto"/>
              <w:ind w:left="-143" w:right="-304" w:firstLine="81"/>
              <w:rPr>
                <w:rFonts w:ascii="Arial" w:eastAsia="Calibri" w:hAnsi="Arial" w:cs="Arial"/>
                <w:sz w:val="24"/>
                <w:szCs w:val="24"/>
                <w:lang w:eastAsia="ar-SA"/>
              </w:rPr>
            </w:pPr>
            <w:r w:rsidRPr="005E37E1">
              <w:rPr>
                <w:rFonts w:ascii="Arial" w:eastAsia="Calibri" w:hAnsi="Arial" w:cs="Arial"/>
                <w:sz w:val="24"/>
                <w:szCs w:val="24"/>
                <w:lang w:eastAsia="ar-SA"/>
              </w:rPr>
              <w:t>………………………………………………………………………………………………………………………………………………………………………………</w:t>
            </w:r>
          </w:p>
          <w:p w14:paraId="6A33CF40" w14:textId="22CDD85C" w:rsidR="00A14460" w:rsidRPr="005E37E1" w:rsidRDefault="00A14460" w:rsidP="005E37E1">
            <w:pPr>
              <w:suppressAutoHyphens/>
              <w:spacing w:after="0" w:line="360" w:lineRule="auto"/>
              <w:ind w:left="-143" w:right="-304" w:firstLine="81"/>
              <w:rPr>
                <w:rFonts w:ascii="Arial" w:eastAsia="Calibri" w:hAnsi="Arial" w:cs="Arial"/>
                <w:sz w:val="24"/>
                <w:szCs w:val="24"/>
                <w:lang w:eastAsia="ar-SA"/>
              </w:rPr>
            </w:pPr>
            <w:r w:rsidRPr="005E37E1">
              <w:rPr>
                <w:rFonts w:ascii="Arial" w:eastAsia="Calibri" w:hAnsi="Arial" w:cs="Arial"/>
                <w:sz w:val="24"/>
                <w:szCs w:val="24"/>
                <w:lang w:eastAsia="ar-SA"/>
              </w:rPr>
              <w:t>………………………………………………………………………………………………………………………………………………………………………………</w:t>
            </w:r>
          </w:p>
        </w:tc>
      </w:tr>
      <w:tr w:rsidR="00A14460" w:rsidRPr="005E37E1" w14:paraId="51210A17" w14:textId="77777777" w:rsidTr="00DF04EF">
        <w:trPr>
          <w:trHeight w:val="667"/>
          <w:jc w:val="center"/>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14:paraId="5B70BD0F" w14:textId="77777777"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2</w:t>
            </w:r>
          </w:p>
        </w:tc>
        <w:tc>
          <w:tcPr>
            <w:tcW w:w="8977" w:type="dxa"/>
            <w:tcBorders>
              <w:top w:val="single" w:sz="4" w:space="0" w:color="auto"/>
              <w:left w:val="single" w:sz="4" w:space="0" w:color="auto"/>
              <w:bottom w:val="single" w:sz="4" w:space="0" w:color="auto"/>
              <w:right w:val="single" w:sz="4" w:space="0" w:color="auto"/>
            </w:tcBorders>
            <w:shd w:val="clear" w:color="auto" w:fill="auto"/>
          </w:tcPr>
          <w:p w14:paraId="0F11E1C3" w14:textId="77777777" w:rsidR="00A14460" w:rsidRPr="005E37E1" w:rsidRDefault="00A14460" w:rsidP="005E37E1">
            <w:pPr>
              <w:suppressAutoHyphens/>
              <w:spacing w:after="0" w:line="360" w:lineRule="auto"/>
              <w:ind w:left="-62"/>
              <w:rPr>
                <w:rFonts w:ascii="Arial" w:eastAsia="Calibri" w:hAnsi="Arial" w:cs="Arial"/>
                <w:sz w:val="24"/>
                <w:szCs w:val="24"/>
                <w:lang w:eastAsia="ar-SA"/>
              </w:rPr>
            </w:pPr>
            <w:r w:rsidRPr="005E37E1">
              <w:rPr>
                <w:rFonts w:ascii="Arial" w:eastAsia="Calibri" w:hAnsi="Arial" w:cs="Arial"/>
                <w:sz w:val="24"/>
                <w:szCs w:val="24"/>
                <w:lang w:eastAsia="ar-SA"/>
              </w:rPr>
              <w:t>Sposób, okres udostępnienia i wykorzystania ww. zasobów przez wykonawcę przy wykonywaniu zamówienia:</w:t>
            </w:r>
          </w:p>
          <w:p w14:paraId="3C0EAC3D" w14:textId="4DF211AB" w:rsidR="00A14460" w:rsidRPr="005E37E1" w:rsidRDefault="00A14460" w:rsidP="005E37E1">
            <w:pPr>
              <w:suppressAutoHyphens/>
              <w:spacing w:after="0" w:line="360" w:lineRule="auto"/>
              <w:ind w:left="-62"/>
              <w:rPr>
                <w:rFonts w:ascii="Arial" w:eastAsia="Calibri" w:hAnsi="Arial" w:cs="Arial"/>
                <w:sz w:val="24"/>
                <w:szCs w:val="24"/>
                <w:lang w:eastAsia="ar-SA"/>
              </w:rPr>
            </w:pPr>
            <w:r w:rsidRPr="005E37E1">
              <w:rPr>
                <w:rFonts w:ascii="Arial" w:eastAsia="Calibri" w:hAnsi="Arial" w:cs="Arial"/>
                <w:sz w:val="24"/>
                <w:szCs w:val="24"/>
                <w:lang w:eastAsia="ar-SA"/>
              </w:rPr>
              <w:t>………………………………………………………………………………………………………………………………………………………………………</w:t>
            </w:r>
          </w:p>
          <w:p w14:paraId="05816C36" w14:textId="1E2D2F47" w:rsidR="00A14460" w:rsidRPr="005E37E1" w:rsidRDefault="00A14460" w:rsidP="005E37E1">
            <w:pPr>
              <w:suppressAutoHyphens/>
              <w:spacing w:after="0" w:line="360" w:lineRule="auto"/>
              <w:ind w:left="-62"/>
              <w:rPr>
                <w:rFonts w:ascii="Arial" w:eastAsia="Calibri" w:hAnsi="Arial" w:cs="Arial"/>
                <w:sz w:val="24"/>
                <w:szCs w:val="24"/>
                <w:lang w:eastAsia="ar-SA"/>
              </w:rPr>
            </w:pPr>
            <w:r w:rsidRPr="005E37E1">
              <w:rPr>
                <w:rFonts w:ascii="Arial" w:eastAsia="Calibri" w:hAnsi="Arial" w:cs="Arial"/>
                <w:sz w:val="24"/>
                <w:szCs w:val="24"/>
                <w:lang w:eastAsia="ar-SA"/>
              </w:rPr>
              <w:t>……………………………………………………………………………………………………………………………………………………………………..</w:t>
            </w:r>
          </w:p>
        </w:tc>
      </w:tr>
      <w:tr w:rsidR="00A14460" w:rsidRPr="005E37E1" w14:paraId="7BD28FF8" w14:textId="77777777" w:rsidTr="00DF04EF">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14:paraId="7B8CF037" w14:textId="77777777"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shd w:val="clear" w:color="auto" w:fill="auto"/>
          </w:tcPr>
          <w:p w14:paraId="68E86258" w14:textId="77777777"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Czy i w jakim zakresie podmiot, na zdolnościach którego wykonawca polega w odniesieniu do warunków udziału w postępowaniu dotyczących wykształcenia, kwalifikacji zawodowych lub doświadczenia, zrealizuje usługi, których wskazane zdolności dotyczą:</w:t>
            </w:r>
          </w:p>
          <w:p w14:paraId="3611A741" w14:textId="467B6E77"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w:t>
            </w:r>
          </w:p>
          <w:p w14:paraId="5E4A47EC" w14:textId="0849A380"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t>………………………………………………………………………………………………………………………………………………………………………</w:t>
            </w:r>
          </w:p>
          <w:p w14:paraId="62B6045F" w14:textId="0C1217EE" w:rsidR="00A14460" w:rsidRPr="005E37E1" w:rsidRDefault="00A14460" w:rsidP="005E37E1">
            <w:pPr>
              <w:suppressAutoHyphens/>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lastRenderedPageBreak/>
              <w:t>………………………………………………………………………………………………………………………………………………………………………</w:t>
            </w:r>
          </w:p>
        </w:tc>
      </w:tr>
    </w:tbl>
    <w:p w14:paraId="44E145B1" w14:textId="77777777" w:rsidR="00F601A0" w:rsidRPr="005E37E1" w:rsidRDefault="00A14460" w:rsidP="005E37E1">
      <w:pPr>
        <w:spacing w:after="0" w:line="360" w:lineRule="auto"/>
        <w:rPr>
          <w:rFonts w:ascii="Arial" w:eastAsia="Calibri" w:hAnsi="Arial" w:cs="Arial"/>
          <w:sz w:val="24"/>
          <w:szCs w:val="24"/>
          <w:lang w:eastAsia="ar-SA"/>
        </w:rPr>
      </w:pPr>
      <w:r w:rsidRPr="005E37E1">
        <w:rPr>
          <w:rFonts w:ascii="Arial" w:eastAsia="Calibri" w:hAnsi="Arial" w:cs="Arial"/>
          <w:sz w:val="24"/>
          <w:szCs w:val="24"/>
          <w:lang w:eastAsia="ar-SA"/>
        </w:rPr>
        <w:lastRenderedPageBreak/>
        <w:tab/>
        <w:t xml:space="preserve">        </w:t>
      </w:r>
      <w:r w:rsidRPr="005E37E1">
        <w:rPr>
          <w:rFonts w:ascii="Arial" w:eastAsia="Calibri" w:hAnsi="Arial" w:cs="Arial"/>
          <w:sz w:val="24"/>
          <w:szCs w:val="24"/>
          <w:lang w:eastAsia="ar-SA"/>
        </w:rPr>
        <w:tab/>
        <w:t xml:space="preserve">             </w:t>
      </w:r>
      <w:r w:rsidRPr="005E37E1">
        <w:rPr>
          <w:rFonts w:ascii="Arial" w:eastAsia="Calibri" w:hAnsi="Arial" w:cs="Arial"/>
          <w:sz w:val="24"/>
          <w:szCs w:val="24"/>
          <w:lang w:eastAsia="ar-SA"/>
        </w:rPr>
        <w:tab/>
        <w:t xml:space="preserve">       </w:t>
      </w:r>
    </w:p>
    <w:p w14:paraId="5519049A" w14:textId="77777777" w:rsidR="00E91F24" w:rsidRPr="005E37E1" w:rsidRDefault="00E91F24" w:rsidP="005E37E1">
      <w:pPr>
        <w:autoSpaceDE w:val="0"/>
        <w:autoSpaceDN w:val="0"/>
        <w:adjustRightInd w:val="0"/>
        <w:spacing w:after="0" w:line="360" w:lineRule="auto"/>
        <w:rPr>
          <w:rFonts w:ascii="Arial" w:hAnsi="Arial" w:cs="Arial"/>
          <w:color w:val="000000"/>
          <w:sz w:val="24"/>
          <w:szCs w:val="24"/>
        </w:rPr>
      </w:pPr>
    </w:p>
    <w:p w14:paraId="1E219ACF" w14:textId="12189BAD" w:rsidR="00E91F24" w:rsidRPr="005E37E1" w:rsidRDefault="00E91F24" w:rsidP="005E37E1">
      <w:pPr>
        <w:autoSpaceDE w:val="0"/>
        <w:autoSpaceDN w:val="0"/>
        <w:adjustRightInd w:val="0"/>
        <w:spacing w:after="0" w:line="360" w:lineRule="auto"/>
        <w:rPr>
          <w:rFonts w:ascii="Arial" w:hAnsi="Arial" w:cs="Arial"/>
          <w:color w:val="000000"/>
          <w:sz w:val="24"/>
          <w:szCs w:val="24"/>
        </w:rPr>
      </w:pPr>
      <w:r w:rsidRPr="005E37E1">
        <w:rPr>
          <w:rFonts w:ascii="Arial" w:hAnsi="Arial" w:cs="Arial"/>
          <w:color w:val="000000"/>
          <w:sz w:val="24"/>
          <w:szCs w:val="24"/>
        </w:rPr>
        <w:t>………………………………dnia ..........................                                                         ………………………………….</w:t>
      </w:r>
    </w:p>
    <w:p w14:paraId="2E0BFF4C" w14:textId="77777777" w:rsidR="00F601A0" w:rsidRPr="005E37E1" w:rsidRDefault="00F601A0" w:rsidP="005E37E1">
      <w:pPr>
        <w:spacing w:after="0" w:line="360" w:lineRule="auto"/>
        <w:rPr>
          <w:rFonts w:ascii="Arial" w:eastAsia="Calibri" w:hAnsi="Arial" w:cs="Arial"/>
          <w:sz w:val="24"/>
          <w:szCs w:val="24"/>
          <w:lang w:eastAsia="ar-SA"/>
        </w:rPr>
      </w:pPr>
    </w:p>
    <w:p w14:paraId="4EE7D61D" w14:textId="77777777" w:rsidR="00F601A0" w:rsidRPr="005E37E1" w:rsidRDefault="00F601A0" w:rsidP="005E37E1">
      <w:pPr>
        <w:spacing w:after="0" w:line="360" w:lineRule="auto"/>
        <w:rPr>
          <w:rFonts w:ascii="Arial" w:eastAsia="Calibri" w:hAnsi="Arial" w:cs="Arial"/>
          <w:sz w:val="24"/>
          <w:szCs w:val="24"/>
          <w:lang w:eastAsia="ar-SA"/>
        </w:rPr>
      </w:pPr>
    </w:p>
    <w:p w14:paraId="1D98F898" w14:textId="3BD27019" w:rsidR="00F601A0" w:rsidRPr="005E37E1" w:rsidRDefault="00F601A0" w:rsidP="005E37E1">
      <w:pPr>
        <w:spacing w:after="0" w:line="360" w:lineRule="auto"/>
        <w:rPr>
          <w:rFonts w:ascii="Arial" w:eastAsia="Times New Roman" w:hAnsi="Arial" w:cs="Arial"/>
          <w:i/>
          <w:color w:val="000000"/>
          <w:sz w:val="24"/>
          <w:szCs w:val="24"/>
          <w:lang w:eastAsia="pl-PL"/>
        </w:rPr>
      </w:pPr>
      <w:r w:rsidRPr="00DF04EF">
        <w:rPr>
          <w:rFonts w:ascii="Arial" w:eastAsia="Times New Roman" w:hAnsi="Arial" w:cs="Arial"/>
          <w:b/>
          <w:sz w:val="24"/>
          <w:szCs w:val="24"/>
          <w:u w:val="single"/>
          <w:lang w:eastAsia="pl-PL"/>
        </w:rPr>
        <w:t xml:space="preserve">UWAGA. </w:t>
      </w:r>
      <w:r w:rsidRPr="00DF04EF">
        <w:rPr>
          <w:rFonts w:ascii="Arial" w:eastAsia="Times New Roman" w:hAnsi="Arial" w:cs="Arial"/>
          <w:b/>
          <w:sz w:val="24"/>
          <w:szCs w:val="24"/>
          <w:lang w:eastAsia="pl-PL"/>
        </w:rPr>
        <w:t>Plik należy podpisać kwalifikowanym podpisem elektronicznym lub podpisem zaufanym lub podpisem osobistym przez osobę/osoby uprawnioną/-</w:t>
      </w:r>
      <w:r w:rsidR="00E91F24" w:rsidRPr="00DF04EF">
        <w:rPr>
          <w:rFonts w:ascii="Arial" w:eastAsia="Times New Roman" w:hAnsi="Arial" w:cs="Arial"/>
          <w:b/>
          <w:sz w:val="24"/>
          <w:szCs w:val="24"/>
          <w:lang w:eastAsia="pl-PL"/>
        </w:rPr>
        <w:t xml:space="preserve"> </w:t>
      </w:r>
      <w:proofErr w:type="spellStart"/>
      <w:r w:rsidRPr="00DF04EF">
        <w:rPr>
          <w:rFonts w:ascii="Arial" w:eastAsia="Times New Roman" w:hAnsi="Arial" w:cs="Arial"/>
          <w:b/>
          <w:sz w:val="24"/>
          <w:szCs w:val="24"/>
          <w:lang w:eastAsia="pl-PL"/>
        </w:rPr>
        <w:t>ne</w:t>
      </w:r>
      <w:proofErr w:type="spellEnd"/>
      <w:r w:rsidRPr="00DF04EF">
        <w:rPr>
          <w:rFonts w:ascii="Arial" w:eastAsia="Times New Roman" w:hAnsi="Arial" w:cs="Arial"/>
          <w:b/>
          <w:sz w:val="24"/>
          <w:szCs w:val="24"/>
          <w:lang w:eastAsia="pl-PL"/>
        </w:rPr>
        <w:t xml:space="preserve"> do składania oświadczeń woli w imieniu Wykonawcy</w:t>
      </w:r>
    </w:p>
    <w:p w14:paraId="480EA56A" w14:textId="70B8388E" w:rsidR="00A14460" w:rsidRPr="005E37E1" w:rsidRDefault="00A14460" w:rsidP="005E37E1">
      <w:pPr>
        <w:suppressAutoHyphens/>
        <w:spacing w:after="0" w:line="360" w:lineRule="auto"/>
        <w:rPr>
          <w:rFonts w:ascii="Arial" w:eastAsia="Calibri" w:hAnsi="Arial" w:cs="Arial"/>
          <w:sz w:val="24"/>
          <w:szCs w:val="24"/>
          <w:lang w:eastAsia="ar-SA"/>
        </w:rPr>
      </w:pPr>
    </w:p>
    <w:p w14:paraId="74EC9E6F" w14:textId="77777777" w:rsidR="00A14460" w:rsidRPr="005E37E1" w:rsidRDefault="00A14460" w:rsidP="005E37E1">
      <w:pPr>
        <w:suppressAutoHyphens/>
        <w:spacing w:after="0" w:line="360" w:lineRule="auto"/>
        <w:rPr>
          <w:rFonts w:ascii="Arial" w:eastAsia="Calibri" w:hAnsi="Arial" w:cs="Arial"/>
          <w:b/>
          <w:sz w:val="24"/>
          <w:szCs w:val="24"/>
          <w:lang w:eastAsia="pl-PL"/>
        </w:rPr>
      </w:pPr>
      <w:r w:rsidRPr="005E37E1">
        <w:rPr>
          <w:rFonts w:ascii="Arial" w:eastAsia="Calibri" w:hAnsi="Arial" w:cs="Arial"/>
          <w:b/>
          <w:sz w:val="24"/>
          <w:szCs w:val="24"/>
          <w:lang w:eastAsia="pl-PL"/>
        </w:rPr>
        <w:t>POUCZENIE</w:t>
      </w:r>
    </w:p>
    <w:p w14:paraId="3486FABE" w14:textId="77777777" w:rsidR="00A14460" w:rsidRPr="005E37E1" w:rsidRDefault="00A14460" w:rsidP="005E37E1">
      <w:pPr>
        <w:numPr>
          <w:ilvl w:val="0"/>
          <w:numId w:val="3"/>
        </w:numPr>
        <w:suppressAutoHyphens/>
        <w:spacing w:after="0" w:line="360" w:lineRule="auto"/>
        <w:ind w:left="284" w:hanging="284"/>
        <w:rPr>
          <w:rFonts w:ascii="Arial" w:eastAsia="Calibri" w:hAnsi="Arial" w:cs="Arial"/>
          <w:sz w:val="24"/>
          <w:szCs w:val="24"/>
          <w:lang w:eastAsia="pl-PL"/>
        </w:rPr>
      </w:pPr>
      <w:r w:rsidRPr="005E37E1">
        <w:rPr>
          <w:rFonts w:ascii="Arial" w:eastAsia="Calibri" w:hAnsi="Arial" w:cs="Arial"/>
          <w:sz w:val="24"/>
          <w:szCs w:val="24"/>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94E0C96" w14:textId="77777777" w:rsidR="00A14460" w:rsidRPr="005E37E1" w:rsidRDefault="00A14460" w:rsidP="005E37E1">
      <w:pPr>
        <w:numPr>
          <w:ilvl w:val="0"/>
          <w:numId w:val="3"/>
        </w:numPr>
        <w:suppressAutoHyphens/>
        <w:spacing w:after="0" w:line="360" w:lineRule="auto"/>
        <w:ind w:left="284" w:hanging="284"/>
        <w:rPr>
          <w:rFonts w:ascii="Arial" w:eastAsia="Calibri" w:hAnsi="Arial" w:cs="Arial"/>
          <w:sz w:val="24"/>
          <w:szCs w:val="24"/>
          <w:lang w:eastAsia="pl-PL"/>
        </w:rPr>
      </w:pPr>
      <w:r w:rsidRPr="005E37E1">
        <w:rPr>
          <w:rFonts w:ascii="Arial" w:eastAsia="Calibri" w:hAnsi="Arial" w:cs="Arial"/>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245ADDD" w14:textId="77777777" w:rsidR="00A14460" w:rsidRPr="005E37E1" w:rsidRDefault="00A14460" w:rsidP="005E37E1">
      <w:pPr>
        <w:numPr>
          <w:ilvl w:val="0"/>
          <w:numId w:val="3"/>
        </w:numPr>
        <w:suppressAutoHyphens/>
        <w:spacing w:after="0" w:line="360" w:lineRule="auto"/>
        <w:ind w:left="284" w:hanging="284"/>
        <w:rPr>
          <w:rFonts w:ascii="Arial" w:eastAsia="Calibri" w:hAnsi="Arial" w:cs="Arial"/>
          <w:sz w:val="24"/>
          <w:szCs w:val="24"/>
          <w:lang w:eastAsia="pl-PL"/>
        </w:rPr>
      </w:pPr>
      <w:r w:rsidRPr="005E37E1">
        <w:rPr>
          <w:rFonts w:ascii="Arial" w:eastAsia="Calibri" w:hAnsi="Arial" w:cs="Arial"/>
          <w:sz w:val="24"/>
          <w:szCs w:val="24"/>
          <w:lang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462BA2D2" w14:textId="77777777" w:rsidR="00A14460" w:rsidRPr="005E37E1" w:rsidRDefault="00A14460" w:rsidP="005E37E1">
      <w:pPr>
        <w:numPr>
          <w:ilvl w:val="0"/>
          <w:numId w:val="3"/>
        </w:numPr>
        <w:suppressAutoHyphens/>
        <w:spacing w:after="0" w:line="360" w:lineRule="auto"/>
        <w:ind w:left="284" w:hanging="284"/>
        <w:rPr>
          <w:rFonts w:ascii="Arial" w:eastAsia="Calibri" w:hAnsi="Arial" w:cs="Arial"/>
          <w:sz w:val="24"/>
          <w:szCs w:val="24"/>
          <w:lang w:eastAsia="pl-PL"/>
        </w:rPr>
      </w:pPr>
      <w:r w:rsidRPr="005E37E1">
        <w:rPr>
          <w:rFonts w:ascii="Arial" w:eastAsia="Calibri" w:hAnsi="Arial" w:cs="Arial"/>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121A3A" w14:textId="77777777" w:rsidR="00A14460" w:rsidRPr="005E37E1" w:rsidRDefault="00A14460" w:rsidP="005E37E1">
      <w:pPr>
        <w:numPr>
          <w:ilvl w:val="0"/>
          <w:numId w:val="3"/>
        </w:numPr>
        <w:suppressAutoHyphens/>
        <w:spacing w:after="0" w:line="360" w:lineRule="auto"/>
        <w:ind w:left="284" w:hanging="284"/>
        <w:rPr>
          <w:rFonts w:ascii="Arial" w:eastAsia="Calibri" w:hAnsi="Arial" w:cs="Arial"/>
          <w:sz w:val="24"/>
          <w:szCs w:val="24"/>
          <w:lang w:eastAsia="pl-PL"/>
        </w:rPr>
      </w:pPr>
      <w:r w:rsidRPr="005E37E1">
        <w:rPr>
          <w:rFonts w:ascii="Arial" w:eastAsia="Calibri" w:hAnsi="Arial" w:cs="Arial"/>
          <w:sz w:val="24"/>
          <w:szCs w:val="24"/>
          <w:lang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3884D593" w14:textId="77777777" w:rsidR="00A14460" w:rsidRPr="005E37E1" w:rsidRDefault="00A14460" w:rsidP="005E37E1">
      <w:pPr>
        <w:numPr>
          <w:ilvl w:val="0"/>
          <w:numId w:val="3"/>
        </w:numPr>
        <w:suppressAutoHyphens/>
        <w:spacing w:after="0" w:line="360" w:lineRule="auto"/>
        <w:ind w:left="284" w:hanging="284"/>
        <w:rPr>
          <w:rFonts w:ascii="Arial" w:eastAsia="Calibri" w:hAnsi="Arial" w:cs="Arial"/>
          <w:sz w:val="24"/>
          <w:szCs w:val="24"/>
          <w:lang w:eastAsia="pl-PL"/>
        </w:rPr>
      </w:pPr>
      <w:r w:rsidRPr="005E37E1">
        <w:rPr>
          <w:rFonts w:ascii="Arial" w:eastAsia="Calibri" w:hAnsi="Arial" w:cs="Arial"/>
          <w:sz w:val="24"/>
          <w:szCs w:val="24"/>
          <w:lang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05E771F7" w14:textId="7919BBFF" w:rsidR="00235DF4" w:rsidRPr="005E37E1" w:rsidRDefault="00A14460" w:rsidP="005E37E1">
      <w:pPr>
        <w:numPr>
          <w:ilvl w:val="0"/>
          <w:numId w:val="3"/>
        </w:numPr>
        <w:suppressAutoHyphens/>
        <w:spacing w:after="0" w:line="360" w:lineRule="auto"/>
        <w:ind w:left="284" w:hanging="284"/>
        <w:rPr>
          <w:rFonts w:ascii="Arial" w:eastAsia="Calibri" w:hAnsi="Arial" w:cs="Arial"/>
          <w:sz w:val="24"/>
          <w:szCs w:val="24"/>
          <w:lang w:eastAsia="pl-PL"/>
        </w:rPr>
      </w:pPr>
      <w:r w:rsidRPr="005E37E1">
        <w:rPr>
          <w:rFonts w:ascii="Arial" w:eastAsia="Calibri" w:hAnsi="Arial" w:cs="Arial"/>
          <w:sz w:val="24"/>
          <w:szCs w:val="24"/>
          <w:lang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sectPr w:rsidR="00235DF4" w:rsidRPr="005E37E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C0AB9" w14:textId="77777777" w:rsidR="00564A8A" w:rsidRDefault="00564A8A" w:rsidP="0089013C">
      <w:pPr>
        <w:spacing w:after="0" w:line="240" w:lineRule="auto"/>
      </w:pPr>
      <w:r>
        <w:separator/>
      </w:r>
    </w:p>
  </w:endnote>
  <w:endnote w:type="continuationSeparator" w:id="0">
    <w:p w14:paraId="6497BC0F" w14:textId="77777777" w:rsidR="00564A8A" w:rsidRDefault="00564A8A" w:rsidP="00890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151E6" w14:textId="77777777" w:rsidR="00564A8A" w:rsidRDefault="00564A8A" w:rsidP="0089013C">
      <w:pPr>
        <w:spacing w:after="0" w:line="240" w:lineRule="auto"/>
      </w:pPr>
      <w:r>
        <w:separator/>
      </w:r>
    </w:p>
  </w:footnote>
  <w:footnote w:type="continuationSeparator" w:id="0">
    <w:p w14:paraId="728907EC" w14:textId="77777777" w:rsidR="00564A8A" w:rsidRDefault="00564A8A" w:rsidP="00890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F0E88" w14:textId="5F44F0FC" w:rsidR="005E37E1" w:rsidRPr="005E37E1" w:rsidRDefault="005E37E1" w:rsidP="005E37E1">
    <w:pPr>
      <w:tabs>
        <w:tab w:val="center" w:pos="4536"/>
        <w:tab w:val="right" w:pos="9072"/>
      </w:tabs>
      <w:spacing w:after="0" w:line="240" w:lineRule="auto"/>
      <w:rPr>
        <w:rFonts w:ascii="Calibri" w:eastAsia="Calibri" w:hAnsi="Calibri" w:cs="Times New Roman"/>
        <w:kern w:val="2"/>
      </w:rPr>
    </w:pPr>
    <w:r w:rsidRPr="005E37E1">
      <w:rPr>
        <w:rFonts w:ascii="Calibri" w:eastAsia="Calibri" w:hAnsi="Calibri" w:cs="Times New Roman"/>
        <w:noProof/>
        <w:kern w:val="2"/>
        <w:lang w:eastAsia="pl-PL"/>
      </w:rPr>
      <w:drawing>
        <wp:inline distT="0" distB="0" distL="0" distR="0" wp14:anchorId="73083CBD" wp14:editId="10106024">
          <wp:extent cx="4222750" cy="523875"/>
          <wp:effectExtent l="0" t="0" r="0" b="0"/>
          <wp:docPr id="15504671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2750" cy="523875"/>
                  </a:xfrm>
                  <a:prstGeom prst="rect">
                    <a:avLst/>
                  </a:prstGeom>
                  <a:noFill/>
                  <a:ln>
                    <a:noFill/>
                  </a:ln>
                </pic:spPr>
              </pic:pic>
            </a:graphicData>
          </a:graphic>
        </wp:inline>
      </w:drawing>
    </w:r>
  </w:p>
  <w:p w14:paraId="42AD323A" w14:textId="77777777" w:rsidR="005E37E1" w:rsidRPr="005E37E1" w:rsidRDefault="005E37E1" w:rsidP="005E37E1">
    <w:pPr>
      <w:tabs>
        <w:tab w:val="center" w:pos="4536"/>
        <w:tab w:val="right" w:pos="9072"/>
      </w:tabs>
      <w:spacing w:after="0" w:line="240" w:lineRule="auto"/>
      <w:rPr>
        <w:rFonts w:ascii="Calibri" w:eastAsia="Calibri" w:hAnsi="Calibri" w:cs="Times New Roman"/>
        <w:kern w:val="2"/>
      </w:rPr>
    </w:pPr>
  </w:p>
  <w:p w14:paraId="4C4EC695" w14:textId="77777777" w:rsidR="001B77B0" w:rsidRDefault="001B77B0" w:rsidP="001B77B0">
    <w:pPr>
      <w:spacing w:line="240" w:lineRule="auto"/>
      <w:jc w:val="center"/>
      <w:rPr>
        <w:rFonts w:ascii="Calibri" w:hAnsi="Calibri" w:cs="Calibri"/>
        <w:sz w:val="20"/>
      </w:rPr>
    </w:pPr>
    <w:bookmarkStart w:id="0" w:name="_Hlk164154443"/>
    <w:r>
      <w:rPr>
        <w:rFonts w:ascii="Calibri" w:hAnsi="Calibri" w:cs="Calibri"/>
        <w:sz w:val="20"/>
      </w:rPr>
      <w:t xml:space="preserve">Utworzenie Branżowego Centrum Umiejętności w </w:t>
    </w:r>
    <w:proofErr w:type="spellStart"/>
    <w:r>
      <w:rPr>
        <w:rFonts w:ascii="Calibri" w:hAnsi="Calibri" w:cs="Calibri"/>
        <w:sz w:val="20"/>
      </w:rPr>
      <w:t>CKZiU</w:t>
    </w:r>
    <w:proofErr w:type="spellEnd"/>
    <w:r>
      <w:rPr>
        <w:rFonts w:ascii="Calibri" w:hAnsi="Calibri" w:cs="Calibri"/>
        <w:sz w:val="20"/>
      </w:rPr>
      <w:t xml:space="preserve">  „Elektryk” w Nowej Soli</w:t>
    </w:r>
  </w:p>
  <w:p w14:paraId="7B82FA6B" w14:textId="4DFBB4AA" w:rsidR="001B77B0" w:rsidRPr="001B77B0" w:rsidRDefault="001B77B0" w:rsidP="001B77B0">
    <w:pPr>
      <w:spacing w:line="240" w:lineRule="auto"/>
      <w:jc w:val="center"/>
      <w:rPr>
        <w:rFonts w:ascii="Calibri" w:hAnsi="Calibri" w:cs="Calibri"/>
        <w:sz w:val="20"/>
      </w:rPr>
    </w:pPr>
    <w:r>
      <w:rPr>
        <w:rFonts w:ascii="Calibri" w:hAnsi="Calibri" w:cs="Calibri"/>
        <w:color w:val="000000"/>
        <w:sz w:val="20"/>
      </w:rPr>
      <w:t xml:space="preserve">Zadanie </w:t>
    </w:r>
    <w:proofErr w:type="spellStart"/>
    <w:r>
      <w:rPr>
        <w:rFonts w:ascii="Calibri" w:hAnsi="Calibri" w:cs="Calibri"/>
        <w:color w:val="000000"/>
        <w:sz w:val="20"/>
      </w:rPr>
      <w:t>pn</w:t>
    </w:r>
    <w:proofErr w:type="spellEnd"/>
    <w:r>
      <w:rPr>
        <w:rFonts w:ascii="Calibri" w:hAnsi="Calibri" w:cs="Calibri"/>
        <w:color w:val="000000"/>
        <w:sz w:val="20"/>
      </w:rPr>
      <w:t>:  Zagospodarowanie terenu przyległego do budynku szkoły ul. Kościuszki 28 w Nowej Soli wraz z przejściem łączącym budynki szkoły przy ul. Piłsudskiego i ul. Kościuszki</w:t>
    </w:r>
  </w:p>
  <w:bookmarkEnd w:id="0"/>
  <w:p w14:paraId="174D7FD8" w14:textId="1E7DAEEC" w:rsidR="0089013C" w:rsidRPr="001B77B0" w:rsidRDefault="001B77B0" w:rsidP="001B77B0">
    <w:pPr>
      <w:widowControl w:val="0"/>
      <w:rPr>
        <w:rFonts w:ascii="Calibri" w:eastAsia="SimSun" w:hAnsi="Calibri" w:cs="Calibri"/>
        <w:bCs/>
        <w:kern w:val="2"/>
        <w:sz w:val="18"/>
        <w:lang w:eastAsia="hi-IN" w:bidi="hi-IN"/>
      </w:rPr>
    </w:pPr>
    <w:r>
      <w:rPr>
        <w:rFonts w:ascii="Calibri" w:eastAsia="SimSun" w:hAnsi="Calibri" w:cs="Calibri"/>
        <w:bCs/>
        <w:kern w:val="2"/>
        <w:sz w:val="18"/>
        <w:lang w:eastAsia="hi-IN" w:bidi="hi-IN"/>
      </w:rPr>
      <w:t>Znak sprawy : IF.272.4.2024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27C86186"/>
    <w:multiLevelType w:val="hybridMultilevel"/>
    <w:tmpl w:val="3738AC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C884AAF"/>
    <w:multiLevelType w:val="hybridMultilevel"/>
    <w:tmpl w:val="198420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806223">
    <w:abstractNumId w:val="1"/>
  </w:num>
  <w:num w:numId="2" w16cid:durableId="1899508517">
    <w:abstractNumId w:val="2"/>
  </w:num>
  <w:num w:numId="3" w16cid:durableId="1410467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9C7"/>
    <w:rsid w:val="00001785"/>
    <w:rsid w:val="00113833"/>
    <w:rsid w:val="0014413B"/>
    <w:rsid w:val="001B77B0"/>
    <w:rsid w:val="00231459"/>
    <w:rsid w:val="00235DF4"/>
    <w:rsid w:val="002A517F"/>
    <w:rsid w:val="002F4F7B"/>
    <w:rsid w:val="0032200E"/>
    <w:rsid w:val="0035222E"/>
    <w:rsid w:val="00354B6A"/>
    <w:rsid w:val="00364DE3"/>
    <w:rsid w:val="003D3172"/>
    <w:rsid w:val="003F7D6A"/>
    <w:rsid w:val="00404E30"/>
    <w:rsid w:val="004767D9"/>
    <w:rsid w:val="0049041C"/>
    <w:rsid w:val="004D0676"/>
    <w:rsid w:val="00533DAB"/>
    <w:rsid w:val="00536CDC"/>
    <w:rsid w:val="00564A8A"/>
    <w:rsid w:val="005A7EE8"/>
    <w:rsid w:val="005E37E1"/>
    <w:rsid w:val="005E3C6B"/>
    <w:rsid w:val="006937F3"/>
    <w:rsid w:val="006E6F41"/>
    <w:rsid w:val="007C0B0D"/>
    <w:rsid w:val="0082658C"/>
    <w:rsid w:val="0089013C"/>
    <w:rsid w:val="008C12A2"/>
    <w:rsid w:val="008E29C7"/>
    <w:rsid w:val="00913852"/>
    <w:rsid w:val="00920C36"/>
    <w:rsid w:val="00925026"/>
    <w:rsid w:val="00937DE1"/>
    <w:rsid w:val="009870C4"/>
    <w:rsid w:val="00995BA2"/>
    <w:rsid w:val="00A14460"/>
    <w:rsid w:val="00A70577"/>
    <w:rsid w:val="00AA05B6"/>
    <w:rsid w:val="00B014DE"/>
    <w:rsid w:val="00B1528E"/>
    <w:rsid w:val="00B559A3"/>
    <w:rsid w:val="00B807E6"/>
    <w:rsid w:val="00C0422F"/>
    <w:rsid w:val="00C45CB3"/>
    <w:rsid w:val="00C804A2"/>
    <w:rsid w:val="00C96B5D"/>
    <w:rsid w:val="00CF4881"/>
    <w:rsid w:val="00D54827"/>
    <w:rsid w:val="00DC1B92"/>
    <w:rsid w:val="00DF04EF"/>
    <w:rsid w:val="00E02289"/>
    <w:rsid w:val="00E258DC"/>
    <w:rsid w:val="00E32A43"/>
    <w:rsid w:val="00E91F24"/>
    <w:rsid w:val="00E92778"/>
    <w:rsid w:val="00EE323A"/>
    <w:rsid w:val="00F1184C"/>
    <w:rsid w:val="00F35739"/>
    <w:rsid w:val="00F601A0"/>
    <w:rsid w:val="00F87D94"/>
    <w:rsid w:val="00FD045A"/>
    <w:rsid w:val="00FD5E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05425"/>
  <w15:chartTrackingRefBased/>
  <w15:docId w15:val="{BC269E7B-9942-4871-9D43-F2FD0489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5DF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35DF4"/>
    <w:pPr>
      <w:ind w:left="720"/>
      <w:contextualSpacing/>
    </w:pPr>
  </w:style>
  <w:style w:type="paragraph" w:styleId="Nagwek">
    <w:name w:val="header"/>
    <w:basedOn w:val="Normalny"/>
    <w:link w:val="NagwekZnak"/>
    <w:unhideWhenUsed/>
    <w:rsid w:val="0089013C"/>
    <w:pPr>
      <w:tabs>
        <w:tab w:val="center" w:pos="4536"/>
        <w:tab w:val="right" w:pos="9072"/>
      </w:tabs>
      <w:spacing w:after="0" w:line="240" w:lineRule="auto"/>
    </w:pPr>
  </w:style>
  <w:style w:type="character" w:customStyle="1" w:styleId="NagwekZnak">
    <w:name w:val="Nagłówek Znak"/>
    <w:basedOn w:val="Domylnaczcionkaakapitu"/>
    <w:link w:val="Nagwek"/>
    <w:rsid w:val="0089013C"/>
  </w:style>
  <w:style w:type="paragraph" w:styleId="Stopka">
    <w:name w:val="footer"/>
    <w:basedOn w:val="Normalny"/>
    <w:link w:val="StopkaZnak"/>
    <w:uiPriority w:val="99"/>
    <w:unhideWhenUsed/>
    <w:rsid w:val="008901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013C"/>
  </w:style>
  <w:style w:type="paragraph" w:styleId="Tekstpodstawowy">
    <w:name w:val="Body Text"/>
    <w:basedOn w:val="Normalny"/>
    <w:link w:val="TekstpodstawowyZnak"/>
    <w:semiHidden/>
    <w:unhideWhenUsed/>
    <w:rsid w:val="00F601A0"/>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F601A0"/>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626921">
      <w:bodyDiv w:val="1"/>
      <w:marLeft w:val="0"/>
      <w:marRight w:val="0"/>
      <w:marTop w:val="0"/>
      <w:marBottom w:val="0"/>
      <w:divBdr>
        <w:top w:val="none" w:sz="0" w:space="0" w:color="auto"/>
        <w:left w:val="none" w:sz="0" w:space="0" w:color="auto"/>
        <w:bottom w:val="none" w:sz="0" w:space="0" w:color="auto"/>
        <w:right w:val="none" w:sz="0" w:space="0" w:color="auto"/>
      </w:divBdr>
    </w:div>
    <w:div w:id="525413069">
      <w:bodyDiv w:val="1"/>
      <w:marLeft w:val="0"/>
      <w:marRight w:val="0"/>
      <w:marTop w:val="0"/>
      <w:marBottom w:val="0"/>
      <w:divBdr>
        <w:top w:val="none" w:sz="0" w:space="0" w:color="auto"/>
        <w:left w:val="none" w:sz="0" w:space="0" w:color="auto"/>
        <w:bottom w:val="none" w:sz="0" w:space="0" w:color="auto"/>
        <w:right w:val="none" w:sz="0" w:space="0" w:color="auto"/>
      </w:divBdr>
    </w:div>
    <w:div w:id="661927251">
      <w:bodyDiv w:val="1"/>
      <w:marLeft w:val="0"/>
      <w:marRight w:val="0"/>
      <w:marTop w:val="0"/>
      <w:marBottom w:val="0"/>
      <w:divBdr>
        <w:top w:val="none" w:sz="0" w:space="0" w:color="auto"/>
        <w:left w:val="none" w:sz="0" w:space="0" w:color="auto"/>
        <w:bottom w:val="none" w:sz="0" w:space="0" w:color="auto"/>
        <w:right w:val="none" w:sz="0" w:space="0" w:color="auto"/>
      </w:divBdr>
    </w:div>
    <w:div w:id="1065957751">
      <w:bodyDiv w:val="1"/>
      <w:marLeft w:val="0"/>
      <w:marRight w:val="0"/>
      <w:marTop w:val="0"/>
      <w:marBottom w:val="0"/>
      <w:divBdr>
        <w:top w:val="none" w:sz="0" w:space="0" w:color="auto"/>
        <w:left w:val="none" w:sz="0" w:space="0" w:color="auto"/>
        <w:bottom w:val="none" w:sz="0" w:space="0" w:color="auto"/>
        <w:right w:val="none" w:sz="0" w:space="0" w:color="auto"/>
      </w:divBdr>
    </w:div>
    <w:div w:id="1113591958">
      <w:bodyDiv w:val="1"/>
      <w:marLeft w:val="0"/>
      <w:marRight w:val="0"/>
      <w:marTop w:val="0"/>
      <w:marBottom w:val="0"/>
      <w:divBdr>
        <w:top w:val="none" w:sz="0" w:space="0" w:color="auto"/>
        <w:left w:val="none" w:sz="0" w:space="0" w:color="auto"/>
        <w:bottom w:val="none" w:sz="0" w:space="0" w:color="auto"/>
        <w:right w:val="none" w:sz="0" w:space="0" w:color="auto"/>
      </w:divBdr>
    </w:div>
    <w:div w:id="1288464683">
      <w:bodyDiv w:val="1"/>
      <w:marLeft w:val="0"/>
      <w:marRight w:val="0"/>
      <w:marTop w:val="0"/>
      <w:marBottom w:val="0"/>
      <w:divBdr>
        <w:top w:val="none" w:sz="0" w:space="0" w:color="auto"/>
        <w:left w:val="none" w:sz="0" w:space="0" w:color="auto"/>
        <w:bottom w:val="none" w:sz="0" w:space="0" w:color="auto"/>
        <w:right w:val="none" w:sz="0" w:space="0" w:color="auto"/>
      </w:divBdr>
    </w:div>
    <w:div w:id="134154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FFF7D-342D-4179-AD13-0C2729122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741</Words>
  <Characters>4450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Wasik</dc:creator>
  <cp:keywords/>
  <dc:description/>
  <cp:lastModifiedBy>Elżbieta Wasik</cp:lastModifiedBy>
  <cp:revision>53</cp:revision>
  <cp:lastPrinted>2024-04-18T09:37:00Z</cp:lastPrinted>
  <dcterms:created xsi:type="dcterms:W3CDTF">2021-07-28T11:33:00Z</dcterms:created>
  <dcterms:modified xsi:type="dcterms:W3CDTF">2024-05-17T09:20:00Z</dcterms:modified>
</cp:coreProperties>
</file>